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B50" w:rsidRDefault="00CF581D" w:rsidP="00680B50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-294640</wp:posOffset>
            </wp:positionV>
            <wp:extent cx="1028700" cy="1153795"/>
            <wp:effectExtent l="0" t="0" r="0" b="825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5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79EE" w:rsidRDefault="00C579EE" w:rsidP="00680B50">
      <w:pPr>
        <w:ind w:left="720"/>
        <w:jc w:val="both"/>
        <w:rPr>
          <w:rFonts w:ascii="TH SarabunPSK" w:hAnsi="TH SarabunPSK" w:cs="TH SarabunPSK"/>
          <w:sz w:val="32"/>
          <w:szCs w:val="32"/>
        </w:rPr>
      </w:pPr>
    </w:p>
    <w:p w:rsidR="00CF581D" w:rsidRDefault="00CF581D" w:rsidP="00680B50">
      <w:pPr>
        <w:ind w:left="720"/>
        <w:jc w:val="both"/>
        <w:rPr>
          <w:rFonts w:ascii="TH SarabunPSK" w:hAnsi="TH SarabunPSK" w:cs="TH SarabunPSK"/>
          <w:sz w:val="32"/>
          <w:szCs w:val="32"/>
        </w:rPr>
      </w:pPr>
    </w:p>
    <w:p w:rsidR="00CF581D" w:rsidRDefault="00CF581D" w:rsidP="00680B50">
      <w:pPr>
        <w:ind w:left="720"/>
        <w:jc w:val="both"/>
        <w:rPr>
          <w:rFonts w:ascii="TH SarabunPSK" w:hAnsi="TH SarabunPSK" w:cs="TH SarabunPSK"/>
          <w:sz w:val="32"/>
          <w:szCs w:val="32"/>
        </w:rPr>
      </w:pPr>
    </w:p>
    <w:p w:rsidR="00CF581D" w:rsidRDefault="00CF581D" w:rsidP="00CF581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ประกาศเทศบาลตำบลหนองบัวตะเกียด</w:t>
      </w:r>
    </w:p>
    <w:p w:rsidR="009966EE" w:rsidRDefault="00CF581D" w:rsidP="009966E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ประมูลจ้างด้วยระบบอิเล็กทรอนิกส์  ก่อสร้</w:t>
      </w:r>
      <w:r w:rsidR="00936204">
        <w:rPr>
          <w:rFonts w:ascii="TH SarabunPSK" w:hAnsi="TH SarabunPSK" w:cs="TH SarabunPSK" w:hint="cs"/>
          <w:sz w:val="32"/>
          <w:szCs w:val="32"/>
          <w:cs/>
        </w:rPr>
        <w:t>าง</w:t>
      </w:r>
      <w:r w:rsidR="00177D46">
        <w:rPr>
          <w:rFonts w:ascii="TH SarabunPSK" w:hAnsi="TH SarabunPSK" w:cs="TH SarabunPSK" w:hint="cs"/>
          <w:sz w:val="32"/>
          <w:szCs w:val="32"/>
          <w:cs/>
        </w:rPr>
        <w:t>ถนน</w:t>
      </w:r>
      <w:r w:rsidR="009966EE">
        <w:rPr>
          <w:rFonts w:ascii="TH SarabunPSK" w:hAnsi="TH SarabunPSK" w:cs="TH SarabunPSK" w:hint="cs"/>
          <w:sz w:val="32"/>
          <w:szCs w:val="32"/>
          <w:cs/>
        </w:rPr>
        <w:t>หินคลุกสายทิศตะวันตกหมู่บ้าน  สายบ้านนางโปรดถึงบึงสระขี้ตุ่น  บ้านสระขี้ตุ่น   หมู่ที่  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ตำบลหนองบัวตะเกียด </w:t>
      </w:r>
    </w:p>
    <w:p w:rsidR="00CF581D" w:rsidRDefault="00CF581D" w:rsidP="009966E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อำเภอด่านขุนทด  จังหวัดนครราชสีมา</w:t>
      </w:r>
    </w:p>
    <w:p w:rsidR="00CF581D" w:rsidRDefault="00CF581D" w:rsidP="00CF581D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</w:p>
    <w:p w:rsidR="00C579EE" w:rsidRPr="00153FA8" w:rsidRDefault="00C579EE" w:rsidP="00680B50">
      <w:pPr>
        <w:ind w:left="720"/>
        <w:jc w:val="both"/>
        <w:rPr>
          <w:rFonts w:ascii="TH SarabunPSK" w:hAnsi="TH SarabunPSK" w:cs="TH SarabunPSK"/>
          <w:sz w:val="32"/>
          <w:szCs w:val="32"/>
        </w:rPr>
      </w:pPr>
    </w:p>
    <w:p w:rsidR="00680B50" w:rsidRDefault="00680B50" w:rsidP="00680B5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เทศบาลตำบลหนองบัวตะเกียด  </w:t>
      </w:r>
      <w:r w:rsidRPr="00153FA8">
        <w:rPr>
          <w:rFonts w:ascii="TH SarabunPSK" w:hAnsi="TH SarabunPSK" w:cs="TH SarabunPSK"/>
          <w:sz w:val="32"/>
          <w:szCs w:val="32"/>
          <w:cs/>
        </w:rPr>
        <w:t xml:space="preserve"> อำเภอด่านขุนทด  จังหวัดนครราชสีมา  ม</w:t>
      </w:r>
      <w:r w:rsidR="00DD2D75">
        <w:rPr>
          <w:rFonts w:ascii="TH SarabunPSK" w:hAnsi="TH SarabunPSK" w:cs="TH SarabunPSK"/>
          <w:sz w:val="32"/>
          <w:szCs w:val="32"/>
          <w:cs/>
        </w:rPr>
        <w:t>ีความประสงค์จะประมูลจ้าง</w:t>
      </w:r>
      <w:r w:rsidR="009966EE">
        <w:rPr>
          <w:rFonts w:ascii="TH SarabunPSK" w:hAnsi="TH SarabunPSK" w:cs="TH SarabunPSK"/>
          <w:sz w:val="32"/>
          <w:szCs w:val="32"/>
          <w:cs/>
        </w:rPr>
        <w:t>ก่อสร้างถนนหินคลุกสายทิศตะวันตกหมู่บ้าน  สายบ้านนางโปรดถึงบึงสระขี้ตุ่น  หมู่</w:t>
      </w:r>
      <w:r w:rsidR="0025296B">
        <w:rPr>
          <w:rFonts w:ascii="TH SarabunPSK" w:hAnsi="TH SarabunPSK" w:cs="TH SarabunPSK" w:hint="cs"/>
          <w:sz w:val="32"/>
          <w:szCs w:val="32"/>
          <w:cs/>
        </w:rPr>
        <w:t>ที่ 6</w:t>
      </w:r>
      <w:r w:rsidR="009966EE">
        <w:rPr>
          <w:rFonts w:ascii="TH SarabunPSK" w:hAnsi="TH SarabunPSK" w:cs="TH SarabunPSK" w:hint="cs"/>
          <w:sz w:val="32"/>
          <w:szCs w:val="32"/>
          <w:cs/>
        </w:rPr>
        <w:t xml:space="preserve">  บ้านสระขี้ตุ่น  ขนาดกว้าง  </w:t>
      </w:r>
      <w:r w:rsidR="00866D33">
        <w:rPr>
          <w:rFonts w:ascii="TH SarabunPSK" w:hAnsi="TH SarabunPSK" w:cs="TH SarabunPSK" w:hint="cs"/>
          <w:sz w:val="32"/>
          <w:szCs w:val="32"/>
          <w:cs/>
        </w:rPr>
        <w:t>4.00  เมตร  ยาว  3,000  เมตร  หนาเฉลี่ย  0.10</w:t>
      </w:r>
      <w:r w:rsidR="009966EE">
        <w:rPr>
          <w:rFonts w:ascii="TH SarabunPSK" w:hAnsi="TH SarabunPSK" w:cs="TH SarabunPSK" w:hint="cs"/>
          <w:sz w:val="32"/>
          <w:szCs w:val="32"/>
          <w:cs/>
        </w:rPr>
        <w:t xml:space="preserve">  เมตร  หรือมีปริมาตรหินคลุกไม่น้อยกว่า  </w:t>
      </w:r>
      <w:r w:rsidR="00866D33">
        <w:rPr>
          <w:rFonts w:ascii="TH SarabunPSK" w:hAnsi="TH SarabunPSK" w:cs="TH SarabunPSK" w:hint="cs"/>
          <w:sz w:val="32"/>
          <w:szCs w:val="32"/>
          <w:cs/>
        </w:rPr>
        <w:t xml:space="preserve"> 1,200</w:t>
      </w:r>
      <w:r w:rsidR="009966EE">
        <w:rPr>
          <w:rFonts w:ascii="TH SarabunPSK" w:hAnsi="TH SarabunPSK" w:cs="TH SarabunPSK" w:hint="cs"/>
          <w:sz w:val="32"/>
          <w:szCs w:val="32"/>
          <w:cs/>
        </w:rPr>
        <w:t xml:space="preserve">   ลูกบาศก์เมตร   พร้อมปรับเกรดบดทับแน่น  </w:t>
      </w:r>
      <w:r w:rsidR="00DD2D75">
        <w:rPr>
          <w:rFonts w:ascii="TH SarabunPSK" w:hAnsi="TH SarabunPSK" w:cs="TH SarabunPSK" w:hint="cs"/>
          <w:sz w:val="32"/>
          <w:szCs w:val="32"/>
          <w:cs/>
        </w:rPr>
        <w:t xml:space="preserve">  ป้าย</w:t>
      </w:r>
      <w:r w:rsidR="00C752C7">
        <w:rPr>
          <w:rFonts w:ascii="TH SarabunPSK" w:hAnsi="TH SarabunPSK" w:cs="TH SarabunPSK" w:hint="cs"/>
          <w:sz w:val="32"/>
          <w:szCs w:val="32"/>
          <w:cs/>
        </w:rPr>
        <w:t>ประชาสัมพันธ์และป้าย</w:t>
      </w:r>
      <w:r w:rsidR="00DD2D75">
        <w:rPr>
          <w:rFonts w:ascii="TH SarabunPSK" w:hAnsi="TH SarabunPSK" w:cs="TH SarabunPSK" w:hint="cs"/>
          <w:sz w:val="32"/>
          <w:szCs w:val="32"/>
          <w:cs/>
        </w:rPr>
        <w:t>โครงการ  1  ป้าย  (รายละเอียดตามแบบแปลนเทศบาลตำบลหนองบัวตะเกียด  กำหนด)</w:t>
      </w:r>
    </w:p>
    <w:p w:rsidR="00680B50" w:rsidRPr="00153FA8" w:rsidRDefault="00DD2D75" w:rsidP="00DD2D7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ราคากลางของงานจ้างในการประมูลครั้งนี้ </w:t>
      </w:r>
      <w:r w:rsidR="009966EE">
        <w:rPr>
          <w:rFonts w:ascii="TH SarabunPSK" w:hAnsi="TH SarabunPSK" w:cs="TH SarabunPSK" w:hint="cs"/>
          <w:sz w:val="32"/>
          <w:szCs w:val="32"/>
          <w:cs/>
        </w:rPr>
        <w:t xml:space="preserve"> เป็นเงินทั้งสิ้น   756</w:t>
      </w:r>
      <w:r>
        <w:rPr>
          <w:rFonts w:ascii="TH SarabunPSK" w:hAnsi="TH SarabunPSK" w:cs="TH SarabunPSK" w:hint="cs"/>
          <w:sz w:val="32"/>
          <w:szCs w:val="32"/>
          <w:cs/>
        </w:rPr>
        <w:t>,00</w:t>
      </w:r>
      <w:r w:rsidR="005E18E7">
        <w:rPr>
          <w:rFonts w:ascii="TH SarabunPSK" w:hAnsi="TH SarabunPSK" w:cs="TH SarabunPSK" w:hint="cs"/>
          <w:sz w:val="32"/>
          <w:szCs w:val="32"/>
          <w:cs/>
        </w:rPr>
        <w:t>0.-</w:t>
      </w:r>
      <w:r w:rsidR="009966EE">
        <w:rPr>
          <w:rFonts w:ascii="TH SarabunPSK" w:hAnsi="TH SarabunPSK" w:cs="TH SarabunPSK" w:hint="cs"/>
          <w:sz w:val="32"/>
          <w:szCs w:val="32"/>
          <w:cs/>
        </w:rPr>
        <w:t xml:space="preserve">  บาท   (เจ็ดแสนห้าหมื่นหกพัน</w:t>
      </w:r>
      <w:r w:rsidR="005E18E7">
        <w:rPr>
          <w:rFonts w:ascii="TH SarabunPSK" w:hAnsi="TH SarabunPSK" w:cs="TH SarabunPSK" w:hint="cs"/>
          <w:sz w:val="32"/>
          <w:szCs w:val="32"/>
          <w:cs/>
        </w:rPr>
        <w:t>บาทถ้วน)  ระยะเวลาดำเนินการ   60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วัน</w:t>
      </w:r>
    </w:p>
    <w:p w:rsidR="00680B50" w:rsidRPr="00153FA8" w:rsidRDefault="00680B50" w:rsidP="00F32E93">
      <w:pPr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53FA8">
        <w:rPr>
          <w:rFonts w:ascii="TH SarabunPSK" w:hAnsi="TH SarabunPSK" w:cs="TH SarabunPSK"/>
          <w:b/>
          <w:bCs/>
          <w:sz w:val="32"/>
          <w:szCs w:val="32"/>
        </w:rPr>
        <w:tab/>
      </w:r>
      <w:r w:rsidRPr="00153FA8">
        <w:rPr>
          <w:rFonts w:ascii="TH SarabunPSK" w:hAnsi="TH SarabunPSK" w:cs="TH SarabunPSK"/>
          <w:b/>
          <w:bCs/>
          <w:sz w:val="32"/>
          <w:szCs w:val="32"/>
          <w:cs/>
        </w:rPr>
        <w:t>ผู้มีสิทธิเสนอราคาจะต้องมีคุณสมบัติ ดังนี้</w:t>
      </w:r>
    </w:p>
    <w:p w:rsidR="00E366A7" w:rsidRDefault="00DD2D75" w:rsidP="00F32E93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เป็นนิติบุคคล  </w:t>
      </w:r>
      <w:r w:rsidR="00680B50" w:rsidRPr="00153FA8">
        <w:rPr>
          <w:rFonts w:ascii="TH SarabunPSK" w:hAnsi="TH SarabunPSK" w:cs="TH SarabunPSK"/>
          <w:sz w:val="32"/>
          <w:szCs w:val="32"/>
          <w:cs/>
        </w:rPr>
        <w:t>เป็นผู้มีอาชีพรับจ้างงานที่ประมูลจ้างด้วยระบบ</w:t>
      </w:r>
      <w:r w:rsidR="00680B50" w:rsidRPr="00E366A7">
        <w:rPr>
          <w:rFonts w:ascii="TH SarabunPSK" w:hAnsi="TH SarabunPSK" w:cs="TH SarabunPSK"/>
          <w:sz w:val="32"/>
          <w:szCs w:val="32"/>
          <w:cs/>
        </w:rPr>
        <w:t>อิเล็กทรอนิกส์</w:t>
      </w:r>
      <w:r w:rsidR="00E366A7">
        <w:rPr>
          <w:rFonts w:ascii="TH SarabunPSK" w:hAnsi="TH SarabunPSK" w:cs="TH SarabunPSK" w:hint="cs"/>
          <w:sz w:val="32"/>
          <w:szCs w:val="32"/>
          <w:cs/>
        </w:rPr>
        <w:t xml:space="preserve">ดังกล่าว  </w:t>
      </w:r>
    </w:p>
    <w:p w:rsidR="00680B50" w:rsidRPr="00E366A7" w:rsidRDefault="00E366A7" w:rsidP="00F32E9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ซึ่งมีผลงานการก่อสร้างประเภทเดียวกันในสัญญา</w:t>
      </w:r>
      <w:r w:rsidR="009966EE">
        <w:rPr>
          <w:rFonts w:ascii="TH SarabunPSK" w:hAnsi="TH SarabunPSK" w:cs="TH SarabunPSK" w:hint="cs"/>
          <w:sz w:val="32"/>
          <w:szCs w:val="32"/>
          <w:cs/>
        </w:rPr>
        <w:t>เดียว  วงเงินไม่น้อยกว่า   378,000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.-    </w:t>
      </w:r>
      <w:r w:rsidR="009966EE">
        <w:rPr>
          <w:rFonts w:ascii="TH SarabunPSK" w:hAnsi="TH SarabunPSK" w:cs="TH SarabunPSK" w:hint="cs"/>
          <w:sz w:val="32"/>
          <w:szCs w:val="32"/>
          <w:cs/>
        </w:rPr>
        <w:t>บาท  (สามแสนเจ็ดหมื่นแปดพัน</w:t>
      </w:r>
      <w:r>
        <w:rPr>
          <w:rFonts w:ascii="TH SarabunPSK" w:hAnsi="TH SarabunPSK" w:cs="TH SarabunPSK" w:hint="cs"/>
          <w:sz w:val="32"/>
          <w:szCs w:val="32"/>
          <w:cs/>
        </w:rPr>
        <w:t>บาทถ้วน)</w:t>
      </w:r>
    </w:p>
    <w:p w:rsidR="00CE6F04" w:rsidRDefault="00680B50" w:rsidP="00F32E93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153FA8">
        <w:rPr>
          <w:rFonts w:ascii="TH SarabunPSK" w:hAnsi="TH SarabunPSK" w:cs="TH SarabunPSK"/>
          <w:sz w:val="32"/>
          <w:szCs w:val="32"/>
          <w:cs/>
        </w:rPr>
        <w:t>ไม่เป็นผู้ที่ถูกระบุชื่อไว้ในบัญชีรายชื่อผู้ทิ้งงานของทาง</w:t>
      </w:r>
      <w:r w:rsidR="00CE6F04">
        <w:rPr>
          <w:rFonts w:ascii="TH SarabunPSK" w:hAnsi="TH SarabunPSK" w:cs="TH SarabunPSK" w:hint="cs"/>
          <w:sz w:val="32"/>
          <w:szCs w:val="32"/>
          <w:cs/>
        </w:rPr>
        <w:t>หรือของหน่วยการบริหารราชการ</w:t>
      </w:r>
    </w:p>
    <w:p w:rsidR="00446E80" w:rsidRDefault="00CE6F04" w:rsidP="00F32E9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ส่วนท้องถิ่นได้แจ้งเวียนชื่อแล้ว</w:t>
      </w:r>
    </w:p>
    <w:p w:rsidR="00CE6F04" w:rsidRDefault="00CE6F04" w:rsidP="00F32E93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ไม่เป็นผู้ได้รับเอกสิทธิ์หรือความคุ้มกัน  ซึ่งอาจปฏิเสธไม่ยอมขึ้นศาลไทย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เว้นแต่รัฐบาล</w:t>
      </w:r>
    </w:p>
    <w:p w:rsidR="00680B50" w:rsidRPr="00153FA8" w:rsidRDefault="00CE6F04" w:rsidP="00F32E9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ของผู้เสนอราคาได้มีคำสั่งให้สละสิทธิ์ความคุ้มกันเช่นว่านั้น</w:t>
      </w:r>
    </w:p>
    <w:p w:rsidR="00CE6F04" w:rsidRDefault="00E366A7" w:rsidP="00F32E93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 </w:t>
      </w:r>
      <w:r w:rsidR="00680B50" w:rsidRPr="00153FA8">
        <w:rPr>
          <w:rFonts w:ascii="TH SarabunPSK" w:hAnsi="TH SarabunPSK" w:cs="TH SarabunPSK"/>
          <w:sz w:val="32"/>
          <w:szCs w:val="32"/>
          <w:cs/>
        </w:rPr>
        <w:t>ไม่เป็นผู้มีผลประโยชน์ร</w:t>
      </w:r>
      <w:r>
        <w:rPr>
          <w:rFonts w:ascii="TH SarabunPSK" w:hAnsi="TH SarabunPSK" w:cs="TH SarabunPSK"/>
          <w:sz w:val="32"/>
          <w:szCs w:val="32"/>
          <w:cs/>
        </w:rPr>
        <w:t>่วมกันกับผู้</w:t>
      </w:r>
      <w:r w:rsidR="00680B50" w:rsidRPr="00153FA8">
        <w:rPr>
          <w:rFonts w:ascii="TH SarabunPSK" w:hAnsi="TH SarabunPSK" w:cs="TH SarabunPSK"/>
          <w:sz w:val="32"/>
          <w:szCs w:val="32"/>
          <w:cs/>
        </w:rPr>
        <w:t>เสนอราคารายอื่น</w:t>
      </w:r>
      <w:r w:rsidR="00CE6F04">
        <w:rPr>
          <w:rFonts w:ascii="TH SarabunPSK" w:hAnsi="TH SarabunPSK" w:cs="TH SarabunPSK" w:hint="cs"/>
          <w:sz w:val="32"/>
          <w:szCs w:val="32"/>
          <w:cs/>
        </w:rPr>
        <w:t>ที่เข้าเสนอราคาให้แก่เทศบาลตำบล</w:t>
      </w:r>
    </w:p>
    <w:p w:rsidR="00680B50" w:rsidRPr="00153FA8" w:rsidRDefault="00CE6F04" w:rsidP="00F32E9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หนองบัวตะเกียดและไม่เป็นผู้มีผลประโยชน์</w:t>
      </w:r>
      <w:r w:rsidR="00680B50" w:rsidRPr="00153FA8">
        <w:rPr>
          <w:rFonts w:ascii="TH SarabunPSK" w:hAnsi="TH SarabunPSK" w:cs="TH SarabunPSK"/>
          <w:sz w:val="32"/>
          <w:szCs w:val="32"/>
          <w:cs/>
        </w:rPr>
        <w:t>ร่วมกัน</w:t>
      </w:r>
      <w:r>
        <w:rPr>
          <w:rFonts w:ascii="TH SarabunPSK" w:hAnsi="TH SarabunPSK" w:cs="TH SarabunPSK" w:hint="cs"/>
          <w:sz w:val="32"/>
          <w:szCs w:val="32"/>
          <w:cs/>
        </w:rPr>
        <w:t>ระหว่างผู้เสนอราคา</w:t>
      </w:r>
      <w:r w:rsidR="00680B50" w:rsidRPr="00153FA8">
        <w:rPr>
          <w:rFonts w:ascii="TH SarabunPSK" w:hAnsi="TH SarabunPSK" w:cs="TH SarabunPSK"/>
          <w:sz w:val="32"/>
          <w:szCs w:val="32"/>
          <w:cs/>
        </w:rPr>
        <w:t>กับผู้ให้บริการตลาดกลางอิเล็กทรอนิกส์ ณ วันประกาศประมูลจ้างด้วยระบบอิเล็กทรอนิกส์ หรือไม่เป็นผู้กระทำการอันเป็นการขัดขวางการแข่งขันราคาอย่างเป็นธรรมในการประมูลจ้างด้วยระบบอิเล็กทรอนิกส์ในครั้งนี้</w:t>
      </w:r>
    </w:p>
    <w:p w:rsidR="006A5668" w:rsidRPr="00153FA8" w:rsidRDefault="00E366A7" w:rsidP="00F32E93">
      <w:pPr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th-TH"/>
        </w:rPr>
        <w:t xml:space="preserve">5.  </w:t>
      </w:r>
      <w:r w:rsidR="00680B50" w:rsidRPr="00153FA8">
        <w:rPr>
          <w:rFonts w:ascii="TH SarabunPSK" w:hAnsi="TH SarabunPSK" w:cs="TH SarabunPSK"/>
          <w:color w:val="000000"/>
          <w:sz w:val="32"/>
          <w:szCs w:val="32"/>
          <w:cs/>
        </w:rPr>
        <w:t>บุคคลหรือนิติบุคคลที่จะเข้าเป็นคู่สัญญาต้องไม่อยู่ในฐานะเป็นผู้ไม่แสดงรายรับรายจ่าย หรือแสดงบัญชีรายรับรายจ่ายไม่ถูกต้องครบถ้วนในสาระสำคัญ</w:t>
      </w:r>
      <w:r w:rsidR="00680B50" w:rsidRPr="00153FA8"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br/>
      </w:r>
      <w:r w:rsidR="00680B50" w:rsidRPr="00153FA8"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ab/>
      </w:r>
      <w:r w:rsidR="00CE6F04">
        <w:rPr>
          <w:rFonts w:ascii="TH SarabunPSK" w:hAnsi="TH SarabunPSK" w:cs="TH SarabunPSK"/>
          <w:color w:val="000000"/>
          <w:sz w:val="32"/>
          <w:szCs w:val="32"/>
        </w:rPr>
        <w:t xml:space="preserve">6. </w:t>
      </w:r>
      <w:r w:rsidR="00680B50" w:rsidRPr="00153FA8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 </w:t>
      </w:r>
      <w:r w:rsidR="00680B50" w:rsidRPr="00153FA8"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>(e-</w:t>
      </w:r>
      <w:proofErr w:type="spellStart"/>
      <w:r w:rsidR="00680B50" w:rsidRPr="00153FA8"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>GovernmentProcurement</w:t>
      </w:r>
      <w:proofErr w:type="spellEnd"/>
      <w:r w:rsidR="00680B50" w:rsidRPr="00153FA8"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 xml:space="preserve"> : e-</w:t>
      </w:r>
      <w:proofErr w:type="spellStart"/>
      <w:r w:rsidR="00680B50" w:rsidRPr="00153FA8"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>GP</w:t>
      </w:r>
      <w:proofErr w:type="spellEnd"/>
      <w:r w:rsidR="00680B50" w:rsidRPr="00153FA8"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 xml:space="preserve">) </w:t>
      </w:r>
      <w:r w:rsidR="00680B50" w:rsidRPr="00153FA8">
        <w:rPr>
          <w:rFonts w:ascii="TH SarabunPSK" w:hAnsi="TH SarabunPSK" w:cs="TH SarabunPSK"/>
          <w:color w:val="000000"/>
          <w:sz w:val="32"/>
          <w:szCs w:val="32"/>
          <w:cs/>
        </w:rPr>
        <w:t>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7913D0" w:rsidRDefault="00CE6F04" w:rsidP="00F32E9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7. </w:t>
      </w:r>
      <w:r>
        <w:rPr>
          <w:rFonts w:ascii="TH SarabunPSK" w:hAnsi="TH SarabunPSK" w:cs="TH SarabunPSK"/>
          <w:sz w:val="32"/>
          <w:szCs w:val="32"/>
          <w:cs/>
        </w:rPr>
        <w:t>คู่สัญญาต้องรับ</w:t>
      </w:r>
      <w:r w:rsidR="00680B50" w:rsidRPr="00153FA8">
        <w:rPr>
          <w:rFonts w:ascii="TH SarabunPSK" w:hAnsi="TH SarabunPSK" w:cs="TH SarabunPSK"/>
          <w:sz w:val="32"/>
          <w:szCs w:val="32"/>
          <w:cs/>
        </w:rPr>
        <w:t>เงินผ่านบัญชี</w:t>
      </w:r>
      <w:r>
        <w:rPr>
          <w:rFonts w:ascii="TH SarabunPSK" w:hAnsi="TH SarabunPSK" w:cs="TH SarabunPSK" w:hint="cs"/>
          <w:sz w:val="32"/>
          <w:szCs w:val="32"/>
          <w:cs/>
        </w:rPr>
        <w:t>ธนาคาร</w:t>
      </w:r>
      <w:r w:rsidR="00680B50" w:rsidRPr="00153FA8">
        <w:rPr>
          <w:rFonts w:ascii="TH SarabunPSK" w:hAnsi="TH SarabunPSK" w:cs="TH SarabunPSK"/>
          <w:sz w:val="32"/>
          <w:szCs w:val="32"/>
          <w:cs/>
        </w:rPr>
        <w:t xml:space="preserve"> เว้นแต่การรับจ่ายเงิน แต่ละครั้งซึ่งมูลค่าไม่เกินสามหมื่นบาทคู่สัญญาอาจรับจ่ายเป็นเงินสดก็ได้ </w:t>
      </w:r>
    </w:p>
    <w:p w:rsidR="00492D6B" w:rsidRDefault="00492D6B" w:rsidP="00F32E93">
      <w:pPr>
        <w:rPr>
          <w:rFonts w:ascii="TH SarabunPSK" w:hAnsi="TH SarabunPSK" w:cs="TH SarabunPSK"/>
          <w:sz w:val="32"/>
          <w:szCs w:val="32"/>
        </w:rPr>
      </w:pPr>
    </w:p>
    <w:p w:rsidR="00492D6B" w:rsidRDefault="00492D6B" w:rsidP="00F32E93">
      <w:pPr>
        <w:rPr>
          <w:rFonts w:ascii="TH SarabunPSK" w:hAnsi="TH SarabunPSK" w:cs="TH SarabunPSK"/>
          <w:sz w:val="32"/>
          <w:szCs w:val="32"/>
        </w:rPr>
      </w:pPr>
    </w:p>
    <w:p w:rsidR="00492D6B" w:rsidRPr="00153FA8" w:rsidRDefault="00492D6B" w:rsidP="00F32E93">
      <w:pPr>
        <w:rPr>
          <w:rFonts w:ascii="TH SarabunPSK" w:hAnsi="TH SarabunPSK" w:cs="TH SarabunPSK"/>
          <w:sz w:val="32"/>
          <w:szCs w:val="32"/>
        </w:rPr>
      </w:pPr>
    </w:p>
    <w:p w:rsidR="00680B50" w:rsidRPr="00153FA8" w:rsidRDefault="00680B50" w:rsidP="00446E80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153FA8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 xml:space="preserve">กำหนดยื่นเอกสารประมูลจ้างด้วยระบบอิเล็กทรอนิกส์ ในวันที่ </w:t>
      </w:r>
      <w:r w:rsidR="007371D9">
        <w:rPr>
          <w:rFonts w:ascii="TH SarabunPSK" w:eastAsia="Angsana New" w:hAnsi="TH SarabunPSK" w:cs="TH SarabunPSK"/>
          <w:sz w:val="32"/>
          <w:szCs w:val="32"/>
        </w:rPr>
        <w:t>23</w:t>
      </w:r>
      <w:r w:rsidR="00492D6B">
        <w:rPr>
          <w:rFonts w:ascii="TH SarabunPSK" w:eastAsia="Angsana New" w:hAnsi="TH SarabunPSK" w:cs="TH SarabunPSK" w:hint="cs"/>
          <w:sz w:val="32"/>
          <w:szCs w:val="32"/>
          <w:cs/>
        </w:rPr>
        <w:t>สิงหาคม</w:t>
      </w:r>
      <w:r w:rsidR="00F32E93">
        <w:rPr>
          <w:rFonts w:ascii="TH SarabunPSK" w:eastAsia="Angsana New" w:hAnsi="TH SarabunPSK" w:cs="TH SarabunPSK"/>
          <w:sz w:val="32"/>
          <w:szCs w:val="32"/>
          <w:cs/>
        </w:rPr>
        <w:t>25</w:t>
      </w:r>
      <w:r w:rsidR="00F32E93">
        <w:rPr>
          <w:rFonts w:ascii="TH SarabunPSK" w:eastAsia="Angsana New" w:hAnsi="TH SarabunPSK" w:cs="TH SarabunPSK" w:hint="cs"/>
          <w:sz w:val="32"/>
          <w:szCs w:val="32"/>
          <w:cs/>
        </w:rPr>
        <w:t>60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 xml:space="preserve">ระหว่างเวลา </w:t>
      </w:r>
      <w:r w:rsidR="00F32E93">
        <w:rPr>
          <w:rFonts w:ascii="TH SarabunPSK" w:eastAsia="Angsana New" w:hAnsi="TH SarabunPSK" w:cs="TH SarabunPSK"/>
          <w:sz w:val="32"/>
          <w:szCs w:val="32"/>
        </w:rPr>
        <w:t xml:space="preserve"> 10</w:t>
      </w:r>
      <w:r w:rsidRPr="00153FA8">
        <w:rPr>
          <w:rFonts w:ascii="TH SarabunPSK" w:eastAsia="Angsana New" w:hAnsi="TH SarabunPSK" w:cs="TH SarabunPSK"/>
          <w:sz w:val="32"/>
          <w:szCs w:val="32"/>
        </w:rPr>
        <w:t xml:space="preserve">.00 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>น</w:t>
      </w:r>
      <w:r w:rsidRPr="00153FA8">
        <w:rPr>
          <w:rFonts w:ascii="TH SarabunPSK" w:eastAsia="Angsana New" w:hAnsi="TH SarabunPSK" w:cs="TH SarabunPSK"/>
          <w:sz w:val="32"/>
          <w:szCs w:val="32"/>
        </w:rPr>
        <w:t xml:space="preserve">.   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 xml:space="preserve">ถึงเวลา  </w:t>
      </w:r>
      <w:r w:rsidR="00492D6B">
        <w:rPr>
          <w:rFonts w:ascii="TH SarabunPSK" w:eastAsia="Angsana New" w:hAnsi="TH SarabunPSK" w:cs="TH SarabunPSK"/>
          <w:sz w:val="32"/>
          <w:szCs w:val="32"/>
        </w:rPr>
        <w:t>12</w:t>
      </w:r>
      <w:r w:rsidRPr="00153FA8">
        <w:rPr>
          <w:rFonts w:ascii="TH SarabunPSK" w:eastAsia="Angsana New" w:hAnsi="TH SarabunPSK" w:cs="TH SarabunPSK"/>
          <w:sz w:val="32"/>
          <w:szCs w:val="32"/>
        </w:rPr>
        <w:t xml:space="preserve">.00 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>น</w:t>
      </w:r>
      <w:r w:rsidRPr="00153FA8">
        <w:rPr>
          <w:rFonts w:ascii="TH SarabunPSK" w:eastAsia="Angsana New" w:hAnsi="TH SarabunPSK" w:cs="TH SarabunPSK"/>
          <w:sz w:val="32"/>
          <w:szCs w:val="32"/>
        </w:rPr>
        <w:t xml:space="preserve">.   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>ณ   ศูนย์รวมข้อมูลข่าวสารการจัดซื้อจัดจ้างระดับอำเภอด่าน</w:t>
      </w:r>
      <w:bookmarkStart w:id="0" w:name="_GoBack"/>
      <w:r w:rsidRPr="00153FA8">
        <w:rPr>
          <w:rFonts w:ascii="TH SarabunPSK" w:eastAsia="Angsana New" w:hAnsi="TH SarabunPSK" w:cs="TH SarabunPSK"/>
          <w:sz w:val="32"/>
          <w:szCs w:val="32"/>
          <w:cs/>
        </w:rPr>
        <w:t xml:space="preserve">ขุนทด (ห้องประชุมอำเภอ ชั้น 2)   </w:t>
      </w:r>
      <w:r w:rsidRPr="00153FA8">
        <w:rPr>
          <w:rFonts w:ascii="TH SarabunPSK" w:hAnsi="TH SarabunPSK" w:cs="TH SarabunPSK"/>
          <w:sz w:val="32"/>
          <w:szCs w:val="32"/>
          <w:cs/>
        </w:rPr>
        <w:t xml:space="preserve">ประกาศรายชื่อผู้มีสิทธิได้รับการคัดเลือกให้เข้าเสนอราคา   ในวันที่ </w:t>
      </w:r>
      <w:r w:rsidR="007371D9">
        <w:rPr>
          <w:rFonts w:ascii="TH SarabunPSK" w:hAnsi="TH SarabunPSK" w:cs="TH SarabunPSK"/>
          <w:sz w:val="32"/>
          <w:szCs w:val="32"/>
        </w:rPr>
        <w:t>30</w:t>
      </w:r>
      <w:bookmarkEnd w:id="0"/>
      <w:r w:rsidR="00492D6B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="00F32E93">
        <w:rPr>
          <w:rFonts w:ascii="TH SarabunPSK" w:hAnsi="TH SarabunPSK" w:cs="TH SarabunPSK"/>
          <w:sz w:val="32"/>
          <w:szCs w:val="32"/>
          <w:cs/>
        </w:rPr>
        <w:t>25</w:t>
      </w:r>
      <w:r w:rsidR="00F32E93">
        <w:rPr>
          <w:rFonts w:ascii="TH SarabunPSK" w:hAnsi="TH SarabunPSK" w:cs="TH SarabunPSK" w:hint="cs"/>
          <w:sz w:val="32"/>
          <w:szCs w:val="32"/>
          <w:cs/>
        </w:rPr>
        <w:t>60</w:t>
      </w:r>
      <w:r w:rsidRPr="00153FA8">
        <w:rPr>
          <w:rFonts w:ascii="TH SarabunPSK" w:hAnsi="TH SarabunPSK" w:cs="TH SarabunPSK"/>
          <w:sz w:val="32"/>
          <w:szCs w:val="32"/>
          <w:cs/>
        </w:rPr>
        <w:t>เวลา10.00น</w:t>
      </w:r>
      <w:r w:rsidRPr="00153FA8">
        <w:rPr>
          <w:rFonts w:ascii="TH SarabunPSK" w:hAnsi="TH SarabunPSK" w:cs="TH SarabunPSK"/>
          <w:sz w:val="32"/>
          <w:szCs w:val="32"/>
        </w:rPr>
        <w:t>.</w:t>
      </w:r>
      <w:r w:rsidR="00B27AA3">
        <w:rPr>
          <w:rFonts w:ascii="TH SarabunPSK" w:eastAsia="Angsana New" w:hAnsi="TH SarabunPSK" w:cs="TH SarabunPSK"/>
          <w:sz w:val="32"/>
          <w:szCs w:val="32"/>
          <w:cs/>
        </w:rPr>
        <w:t>และกำหนดเสนอราคาในวันที่</w:t>
      </w:r>
      <w:r w:rsidR="00492D6B">
        <w:rPr>
          <w:rFonts w:ascii="TH SarabunPSK" w:eastAsia="Angsana New" w:hAnsi="TH SarabunPSK" w:cs="TH SarabunPSK"/>
          <w:sz w:val="32"/>
          <w:szCs w:val="32"/>
        </w:rPr>
        <w:t xml:space="preserve">12  </w:t>
      </w:r>
      <w:r w:rsidR="00492D6B">
        <w:rPr>
          <w:rFonts w:ascii="TH SarabunPSK" w:eastAsia="Angsana New" w:hAnsi="TH SarabunPSK" w:cs="TH SarabunPSK" w:hint="cs"/>
          <w:sz w:val="32"/>
          <w:szCs w:val="32"/>
          <w:cs/>
        </w:rPr>
        <w:t>กันยายน</w:t>
      </w:r>
      <w:r w:rsidR="00F32E93">
        <w:rPr>
          <w:rFonts w:ascii="TH SarabunPSK" w:eastAsia="Angsana New" w:hAnsi="TH SarabunPSK" w:cs="TH SarabunPSK"/>
          <w:sz w:val="32"/>
          <w:szCs w:val="32"/>
        </w:rPr>
        <w:t>2560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 xml:space="preserve"> ตั้งแต่เวลา </w:t>
      </w:r>
      <w:r w:rsidRPr="00153FA8">
        <w:rPr>
          <w:rFonts w:ascii="TH SarabunPSK" w:eastAsia="Angsana New" w:hAnsi="TH SarabunPSK" w:cs="TH SarabunPSK"/>
          <w:sz w:val="32"/>
          <w:szCs w:val="32"/>
        </w:rPr>
        <w:t>0</w:t>
      </w:r>
      <w:r>
        <w:rPr>
          <w:rFonts w:ascii="TH SarabunPSK" w:eastAsia="Angsana New" w:hAnsi="TH SarabunPSK" w:cs="TH SarabunPSK"/>
          <w:sz w:val="32"/>
          <w:szCs w:val="32"/>
        </w:rPr>
        <w:t>9</w:t>
      </w:r>
      <w:r w:rsidR="00F32E93">
        <w:rPr>
          <w:rFonts w:ascii="TH SarabunPSK" w:eastAsia="Angsana New" w:hAnsi="TH SarabunPSK" w:cs="TH SarabunPSK"/>
          <w:sz w:val="32"/>
          <w:szCs w:val="32"/>
        </w:rPr>
        <w:t>.3</w:t>
      </w:r>
      <w:r w:rsidR="00B27AA3">
        <w:rPr>
          <w:rFonts w:ascii="TH SarabunPSK" w:eastAsia="Angsana New" w:hAnsi="TH SarabunPSK" w:cs="TH SarabunPSK"/>
          <w:sz w:val="32"/>
          <w:szCs w:val="32"/>
        </w:rPr>
        <w:t xml:space="preserve">0 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>น</w:t>
      </w:r>
      <w:r w:rsidRPr="00153FA8">
        <w:rPr>
          <w:rFonts w:ascii="TH SarabunPSK" w:eastAsia="Angsana New" w:hAnsi="TH SarabunPSK" w:cs="TH SarabunPSK"/>
          <w:sz w:val="32"/>
          <w:szCs w:val="32"/>
        </w:rPr>
        <w:t xml:space="preserve">. 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>เป็นต้นไป</w:t>
      </w:r>
    </w:p>
    <w:p w:rsidR="00680B50" w:rsidRPr="00153FA8" w:rsidRDefault="00680B50" w:rsidP="00680B50">
      <w:pPr>
        <w:pStyle w:val="a4"/>
        <w:spacing w:before="240"/>
        <w:rPr>
          <w:rFonts w:ascii="TH SarabunPSK" w:eastAsia="Angsana New" w:hAnsi="TH SarabunPSK" w:cs="TH SarabunPSK"/>
          <w:sz w:val="32"/>
          <w:szCs w:val="32"/>
          <w:cs/>
        </w:rPr>
      </w:pPr>
      <w:r w:rsidRPr="00153FA8">
        <w:rPr>
          <w:rFonts w:ascii="TH SarabunPSK" w:hAnsi="TH SarabunPSK" w:cs="TH SarabunPSK"/>
          <w:sz w:val="32"/>
          <w:szCs w:val="32"/>
        </w:rPr>
        <w:tab/>
      </w:r>
      <w:r w:rsidRPr="00153FA8">
        <w:rPr>
          <w:rFonts w:ascii="TH SarabunPSK" w:hAnsi="TH SarabunPSK" w:cs="TH SarabunPSK"/>
          <w:sz w:val="32"/>
          <w:szCs w:val="32"/>
        </w:rPr>
        <w:tab/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>ผู้สนใจติดต่อขอ</w:t>
      </w:r>
      <w:r w:rsidR="00B27AA3">
        <w:rPr>
          <w:rFonts w:ascii="TH SarabunPSK" w:eastAsia="Angsana New" w:hAnsi="TH SarabunPSK" w:cs="TH SarabunPSK" w:hint="cs"/>
          <w:sz w:val="32"/>
          <w:szCs w:val="32"/>
          <w:cs/>
        </w:rPr>
        <w:t>รับ/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 xml:space="preserve">ซื้อเอกสารประมูลจ้างด้วยระบบอิเล็กทรอนิกส์ </w:t>
      </w:r>
      <w:r w:rsidR="00B27AA3">
        <w:rPr>
          <w:rFonts w:ascii="TH SarabunPSK" w:eastAsia="Angsana New" w:hAnsi="TH SarabunPSK" w:cs="TH SarabunPSK" w:hint="cs"/>
          <w:sz w:val="32"/>
          <w:szCs w:val="32"/>
          <w:cs/>
        </w:rPr>
        <w:t xml:space="preserve"> ในราคาชุดละ 500  บาท 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 xml:space="preserve"> ได้</w:t>
      </w:r>
      <w:r>
        <w:rPr>
          <w:rFonts w:ascii="TH SarabunPSK" w:eastAsia="Angsana New" w:hAnsi="TH SarabunPSK" w:cs="TH SarabunPSK"/>
          <w:sz w:val="32"/>
          <w:szCs w:val="32"/>
          <w:cs/>
        </w:rPr>
        <w:t>ที่ทำการ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เทศบาลตำบลหนองบัวตะเกียด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 xml:space="preserve">ระหว่างวันที่ </w:t>
      </w:r>
      <w:r w:rsidR="007371D9">
        <w:rPr>
          <w:rFonts w:ascii="TH SarabunPSK" w:eastAsia="Angsana New" w:hAnsi="TH SarabunPSK" w:cs="TH SarabunPSK"/>
          <w:sz w:val="32"/>
          <w:szCs w:val="32"/>
        </w:rPr>
        <w:t xml:space="preserve"> 3 – 11</w:t>
      </w:r>
      <w:r w:rsidR="00492D6B">
        <w:rPr>
          <w:rFonts w:ascii="TH SarabunPSK" w:eastAsia="Angsana New" w:hAnsi="TH SarabunPSK" w:cs="TH SarabunPSK" w:hint="cs"/>
          <w:sz w:val="32"/>
          <w:szCs w:val="32"/>
          <w:cs/>
        </w:rPr>
        <w:t>สิงหาคม</w:t>
      </w:r>
      <w:r w:rsidR="00F32E93">
        <w:rPr>
          <w:rFonts w:ascii="TH SarabunPSK" w:eastAsia="Angsana New" w:hAnsi="TH SarabunPSK" w:cs="TH SarabunPSK"/>
          <w:sz w:val="32"/>
          <w:szCs w:val="32"/>
        </w:rPr>
        <w:t>2560</w:t>
      </w:r>
      <w:r w:rsidR="00883DA7">
        <w:rPr>
          <w:rFonts w:ascii="TH SarabunPSK" w:eastAsia="Angsana New" w:hAnsi="TH SarabunPSK" w:cs="TH SarabunPSK"/>
          <w:sz w:val="32"/>
          <w:szCs w:val="32"/>
          <w:cs/>
        </w:rPr>
        <w:t>ระหว่างเวลา  08.30 – 16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>.30 น.</w:t>
      </w:r>
      <w:r w:rsidRPr="00153FA8">
        <w:rPr>
          <w:rFonts w:ascii="TH SarabunPSK" w:hAnsi="TH SarabunPSK" w:cs="TH SarabunPSK"/>
          <w:sz w:val="32"/>
          <w:szCs w:val="32"/>
          <w:cs/>
        </w:rPr>
        <w:t xml:space="preserve">ดูรายละเอียดได้ที่เว็บไซต์ </w:t>
      </w:r>
      <w:hyperlink r:id="rId6" w:history="1">
        <w:r w:rsidRPr="00153FA8">
          <w:rPr>
            <w:rFonts w:ascii="TH SarabunPSK" w:hAnsi="TH SarabunPSK" w:cs="TH SarabunPSK"/>
            <w:sz w:val="32"/>
            <w:szCs w:val="32"/>
          </w:rPr>
          <w:t>www.gprocurement.go.th</w:t>
        </w:r>
      </w:hyperlink>
      <w:r w:rsidRPr="00153FA8">
        <w:rPr>
          <w:rFonts w:ascii="TH SarabunPSK" w:hAnsi="TH SarabunPSK" w:cs="TH SarabunPSK"/>
          <w:sz w:val="32"/>
          <w:szCs w:val="32"/>
          <w:cs/>
        </w:rPr>
        <w:t xml:space="preserve">, </w:t>
      </w:r>
      <w:hyperlink r:id="rId7" w:history="1">
        <w:r w:rsidRPr="00153FA8">
          <w:rPr>
            <w:rFonts w:ascii="TH SarabunPSK" w:hAnsi="TH SarabunPSK" w:cs="TH SarabunPSK"/>
            <w:sz w:val="32"/>
            <w:szCs w:val="32"/>
          </w:rPr>
          <w:t>www.koratdla.go.th</w:t>
        </w:r>
      </w:hyperlink>
      <w:r w:rsidRPr="00153FA8">
        <w:rPr>
          <w:rFonts w:ascii="TH SarabunPSK" w:eastAsia="Angsana New" w:hAnsi="TH SarabunPSK" w:cs="TH SarabunPSK"/>
          <w:sz w:val="32"/>
          <w:szCs w:val="32"/>
          <w:cs/>
        </w:rPr>
        <w:t xml:space="preserve">หรือสอบถามทางโทรศัพท์หมายเลข </w:t>
      </w:r>
      <w:r w:rsidRPr="00153FA8">
        <w:rPr>
          <w:rFonts w:ascii="TH SarabunPSK" w:eastAsia="Angsana New" w:hAnsi="TH SarabunPSK" w:cs="TH SarabunPSK"/>
          <w:sz w:val="32"/>
          <w:szCs w:val="32"/>
        </w:rPr>
        <w:t>0-44</w:t>
      </w:r>
      <w:r w:rsidR="00883DA7">
        <w:rPr>
          <w:rFonts w:ascii="TH SarabunPSK" w:eastAsia="Angsana New" w:hAnsi="TH SarabunPSK" w:cs="TH SarabunPSK"/>
          <w:sz w:val="32"/>
          <w:szCs w:val="32"/>
        </w:rPr>
        <w:t xml:space="preserve">30-0236-7 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>ในวันและเวลาราชการ</w:t>
      </w:r>
    </w:p>
    <w:p w:rsidR="00680B50" w:rsidRPr="00153FA8" w:rsidRDefault="00680B50" w:rsidP="00680B50">
      <w:pPr>
        <w:pStyle w:val="2"/>
        <w:spacing w:before="240"/>
        <w:ind w:left="1440" w:firstLine="720"/>
        <w:jc w:val="left"/>
        <w:rPr>
          <w:rFonts w:ascii="TH SarabunPSK" w:hAnsi="TH SarabunPSK" w:cs="TH SarabunPSK"/>
          <w:b w:val="0"/>
          <w:bCs w:val="0"/>
        </w:rPr>
      </w:pPr>
      <w:r w:rsidRPr="00153FA8">
        <w:rPr>
          <w:rFonts w:ascii="TH SarabunPSK" w:hAnsi="TH SarabunPSK" w:cs="TH SarabunPSK"/>
          <w:b w:val="0"/>
          <w:bCs w:val="0"/>
          <w:cs/>
        </w:rPr>
        <w:t xml:space="preserve">ประกาศ    ณ   วันที่  </w:t>
      </w:r>
      <w:r w:rsidR="007371D9">
        <w:rPr>
          <w:rFonts w:ascii="TH SarabunPSK" w:hAnsi="TH SarabunPSK" w:cs="TH SarabunPSK"/>
          <w:b w:val="0"/>
          <w:bCs w:val="0"/>
        </w:rPr>
        <w:t xml:space="preserve"> 3</w:t>
      </w:r>
      <w:r>
        <w:rPr>
          <w:rFonts w:ascii="TH SarabunPSK" w:hAnsi="TH SarabunPSK" w:cs="TH SarabunPSK"/>
          <w:b w:val="0"/>
          <w:bCs w:val="0"/>
          <w:cs/>
        </w:rPr>
        <w:t xml:space="preserve"> เดือน  </w:t>
      </w:r>
      <w:r w:rsidR="00492D6B">
        <w:rPr>
          <w:rFonts w:ascii="TH SarabunPSK" w:hAnsi="TH SarabunPSK" w:cs="TH SarabunPSK" w:hint="cs"/>
          <w:b w:val="0"/>
          <w:bCs w:val="0"/>
          <w:cs/>
        </w:rPr>
        <w:t>สิงหาคม</w:t>
      </w:r>
      <w:r w:rsidRPr="00153FA8">
        <w:rPr>
          <w:rFonts w:ascii="TH SarabunPSK" w:hAnsi="TH SarabunPSK" w:cs="TH SarabunPSK"/>
          <w:b w:val="0"/>
          <w:bCs w:val="0"/>
          <w:cs/>
        </w:rPr>
        <w:t xml:space="preserve">   พ</w:t>
      </w:r>
      <w:r w:rsidRPr="00153FA8">
        <w:rPr>
          <w:rFonts w:ascii="TH SarabunPSK" w:hAnsi="TH SarabunPSK" w:cs="TH SarabunPSK"/>
          <w:b w:val="0"/>
          <w:bCs w:val="0"/>
        </w:rPr>
        <w:t>.</w:t>
      </w:r>
      <w:r w:rsidRPr="00153FA8">
        <w:rPr>
          <w:rFonts w:ascii="TH SarabunPSK" w:hAnsi="TH SarabunPSK" w:cs="TH SarabunPSK"/>
          <w:b w:val="0"/>
          <w:bCs w:val="0"/>
          <w:cs/>
        </w:rPr>
        <w:t>ศ</w:t>
      </w:r>
      <w:r w:rsidR="00CE6F04">
        <w:rPr>
          <w:rFonts w:ascii="TH SarabunPSK" w:hAnsi="TH SarabunPSK" w:cs="TH SarabunPSK"/>
          <w:b w:val="0"/>
          <w:bCs w:val="0"/>
        </w:rPr>
        <w:t>.  2560</w:t>
      </w:r>
    </w:p>
    <w:p w:rsidR="00680B50" w:rsidRPr="00153FA8" w:rsidRDefault="00680B50" w:rsidP="00680B50">
      <w:pPr>
        <w:rPr>
          <w:rFonts w:ascii="TH SarabunPSK" w:hAnsi="TH SarabunPSK" w:cs="TH SarabunPSK"/>
          <w:sz w:val="32"/>
          <w:szCs w:val="32"/>
        </w:rPr>
      </w:pPr>
    </w:p>
    <w:p w:rsidR="00680B50" w:rsidRPr="00153FA8" w:rsidRDefault="00680B50" w:rsidP="00680B50">
      <w:pPr>
        <w:rPr>
          <w:rFonts w:ascii="TH SarabunPSK" w:hAnsi="TH SarabunPSK" w:cs="TH SarabunPSK"/>
          <w:sz w:val="32"/>
          <w:szCs w:val="32"/>
          <w:cs/>
        </w:rPr>
      </w:pPr>
    </w:p>
    <w:p w:rsidR="00680B50" w:rsidRPr="00153FA8" w:rsidRDefault="00B13F63" w:rsidP="00680B5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680B50" w:rsidRPr="00153FA8" w:rsidRDefault="00680B50" w:rsidP="00680B50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153FA8">
        <w:rPr>
          <w:rFonts w:ascii="TH SarabunPSK" w:hAnsi="TH SarabunPSK" w:cs="TH SarabunPSK"/>
          <w:sz w:val="32"/>
          <w:szCs w:val="32"/>
        </w:rPr>
        <w:tab/>
        <w:t xml:space="preserve">        (</w:t>
      </w:r>
      <w:r>
        <w:rPr>
          <w:rFonts w:ascii="TH SarabunPSK" w:hAnsi="TH SarabunPSK" w:cs="TH SarabunPSK" w:hint="cs"/>
          <w:sz w:val="32"/>
          <w:szCs w:val="32"/>
          <w:cs/>
        </w:rPr>
        <w:t>นายวุฒิ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ชนะเกียรติ)</w:t>
      </w:r>
    </w:p>
    <w:p w:rsidR="00680B50" w:rsidRPr="00153FA8" w:rsidRDefault="00680B50" w:rsidP="00680B50">
      <w:pPr>
        <w:pStyle w:val="3"/>
        <w:spacing w:before="0" w:after="0"/>
        <w:jc w:val="center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>นายก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เทศมนตรีตำบลหนองบัวตะเกียด</w:t>
      </w:r>
    </w:p>
    <w:p w:rsidR="00B30011" w:rsidRDefault="00B30011"/>
    <w:p w:rsidR="009C0C02" w:rsidRDefault="009C0C02"/>
    <w:p w:rsidR="009C0C02" w:rsidRDefault="009C0C02"/>
    <w:p w:rsidR="009C0C02" w:rsidRDefault="009C0C02"/>
    <w:p w:rsidR="00907A71" w:rsidRPr="00957BBD" w:rsidRDefault="00907A71">
      <w:pPr>
        <w:rPr>
          <w:rFonts w:ascii="TH SarabunPSK" w:hAnsi="TH SarabunPSK" w:cs="TH SarabunPSK"/>
          <w:sz w:val="32"/>
          <w:szCs w:val="32"/>
          <w:cs/>
        </w:rPr>
      </w:pPr>
    </w:p>
    <w:p w:rsidR="003F33A6" w:rsidRPr="00B27AA3" w:rsidRDefault="003F33A6">
      <w:pPr>
        <w:rPr>
          <w:rFonts w:ascii="TH SarabunPSK" w:hAnsi="TH SarabunPSK" w:cs="TH SarabunPSK"/>
          <w:sz w:val="32"/>
          <w:szCs w:val="32"/>
        </w:rPr>
      </w:pPr>
    </w:p>
    <w:p w:rsidR="003F33A6" w:rsidRPr="00957BBD" w:rsidRDefault="003F33A6">
      <w:pPr>
        <w:rPr>
          <w:rFonts w:ascii="TH SarabunPSK" w:hAnsi="TH SarabunPSK" w:cs="TH SarabunPSK"/>
          <w:sz w:val="32"/>
          <w:szCs w:val="32"/>
        </w:rPr>
      </w:pPr>
    </w:p>
    <w:p w:rsidR="00F32E93" w:rsidRPr="00957BBD" w:rsidRDefault="00F32E93">
      <w:pPr>
        <w:rPr>
          <w:rFonts w:ascii="TH SarabunPSK" w:hAnsi="TH SarabunPSK" w:cs="TH SarabunPSK"/>
          <w:sz w:val="32"/>
          <w:szCs w:val="32"/>
        </w:rPr>
      </w:pPr>
    </w:p>
    <w:p w:rsidR="00F32E93" w:rsidRDefault="00F32E93"/>
    <w:p w:rsidR="00F32E93" w:rsidRDefault="00F32E93"/>
    <w:p w:rsidR="00F32E93" w:rsidRDefault="00F32E93"/>
    <w:p w:rsidR="00F32E93" w:rsidRDefault="00F32E93"/>
    <w:p w:rsidR="00F32E93" w:rsidRDefault="00F32E93"/>
    <w:p w:rsidR="003F33A6" w:rsidRDefault="003F33A6"/>
    <w:p w:rsidR="00CF581D" w:rsidRDefault="00CF581D"/>
    <w:sectPr w:rsidR="00CF581D" w:rsidSect="00B27AA3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eelawadee"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</w:abstractNum>
  <w:abstractNum w:abstractNumId="1">
    <w:nsid w:val="096C2054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</w:abstractNum>
  <w:abstractNum w:abstractNumId="2">
    <w:nsid w:val="43C76FD1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</w:abstractNum>
  <w:abstractNum w:abstractNumId="3">
    <w:nsid w:val="49FB77D0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</w:abstractNum>
  <w:abstractNum w:abstractNumId="4">
    <w:nsid w:val="742D4355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</w:abstractNum>
  <w:abstractNum w:abstractNumId="5">
    <w:nsid w:val="75C14070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680B50"/>
    <w:rsid w:val="00030E28"/>
    <w:rsid w:val="00033C1D"/>
    <w:rsid w:val="00085DE7"/>
    <w:rsid w:val="000C68BA"/>
    <w:rsid w:val="001625AC"/>
    <w:rsid w:val="00177D46"/>
    <w:rsid w:val="00251536"/>
    <w:rsid w:val="0025296B"/>
    <w:rsid w:val="002A01B0"/>
    <w:rsid w:val="002D0108"/>
    <w:rsid w:val="00322573"/>
    <w:rsid w:val="0036676F"/>
    <w:rsid w:val="003F33A6"/>
    <w:rsid w:val="00430BE8"/>
    <w:rsid w:val="00446E80"/>
    <w:rsid w:val="00492D6B"/>
    <w:rsid w:val="004A0CDB"/>
    <w:rsid w:val="004B354B"/>
    <w:rsid w:val="004B64A4"/>
    <w:rsid w:val="004D3DE7"/>
    <w:rsid w:val="004F31B5"/>
    <w:rsid w:val="005E18E7"/>
    <w:rsid w:val="00636C7B"/>
    <w:rsid w:val="00644A63"/>
    <w:rsid w:val="0065349A"/>
    <w:rsid w:val="0065513C"/>
    <w:rsid w:val="00673A30"/>
    <w:rsid w:val="00680B50"/>
    <w:rsid w:val="006A5668"/>
    <w:rsid w:val="006C4F7B"/>
    <w:rsid w:val="006D6725"/>
    <w:rsid w:val="006F2C1E"/>
    <w:rsid w:val="0070682D"/>
    <w:rsid w:val="00714E44"/>
    <w:rsid w:val="00732B0A"/>
    <w:rsid w:val="007371D9"/>
    <w:rsid w:val="007913D0"/>
    <w:rsid w:val="007B75D0"/>
    <w:rsid w:val="007E75D7"/>
    <w:rsid w:val="007F2B22"/>
    <w:rsid w:val="00831916"/>
    <w:rsid w:val="00866D33"/>
    <w:rsid w:val="00883DA7"/>
    <w:rsid w:val="008D2AA6"/>
    <w:rsid w:val="00907A71"/>
    <w:rsid w:val="0093532A"/>
    <w:rsid w:val="00936204"/>
    <w:rsid w:val="00942089"/>
    <w:rsid w:val="00957BBD"/>
    <w:rsid w:val="009966EE"/>
    <w:rsid w:val="009B772D"/>
    <w:rsid w:val="009C0C02"/>
    <w:rsid w:val="00A24651"/>
    <w:rsid w:val="00A27D92"/>
    <w:rsid w:val="00A8557E"/>
    <w:rsid w:val="00AA0005"/>
    <w:rsid w:val="00AA284E"/>
    <w:rsid w:val="00B13F63"/>
    <w:rsid w:val="00B27AA3"/>
    <w:rsid w:val="00B30011"/>
    <w:rsid w:val="00B65B3F"/>
    <w:rsid w:val="00B97C3B"/>
    <w:rsid w:val="00BC59A6"/>
    <w:rsid w:val="00BD19F5"/>
    <w:rsid w:val="00BD263A"/>
    <w:rsid w:val="00BE3834"/>
    <w:rsid w:val="00C579EE"/>
    <w:rsid w:val="00C752C7"/>
    <w:rsid w:val="00CD5865"/>
    <w:rsid w:val="00CE6F04"/>
    <w:rsid w:val="00CF581D"/>
    <w:rsid w:val="00DB6360"/>
    <w:rsid w:val="00DD2D75"/>
    <w:rsid w:val="00DF4178"/>
    <w:rsid w:val="00E366A7"/>
    <w:rsid w:val="00E64CC2"/>
    <w:rsid w:val="00E8154F"/>
    <w:rsid w:val="00E855DC"/>
    <w:rsid w:val="00E96E86"/>
    <w:rsid w:val="00EC429E"/>
    <w:rsid w:val="00F32E93"/>
    <w:rsid w:val="00F52B3F"/>
    <w:rsid w:val="00FD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B50"/>
    <w:pPr>
      <w:suppressAutoHyphens/>
      <w:spacing w:after="0" w:line="240" w:lineRule="auto"/>
    </w:pPr>
    <w:rPr>
      <w:rFonts w:ascii="Cordia New" w:eastAsia="Cordia New" w:hAnsi="Cordia New" w:cs="Cordia New"/>
      <w:sz w:val="28"/>
      <w:lang w:eastAsia="th-TH"/>
    </w:rPr>
  </w:style>
  <w:style w:type="paragraph" w:styleId="2">
    <w:name w:val="heading 2"/>
    <w:basedOn w:val="a"/>
    <w:next w:val="a"/>
    <w:link w:val="20"/>
    <w:qFormat/>
    <w:rsid w:val="00680B50"/>
    <w:pPr>
      <w:keepNext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680B50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680B50"/>
    <w:rPr>
      <w:rFonts w:ascii="Cordia New" w:eastAsia="Cordia New" w:hAnsi="Cordia New" w:cs="Cordia New"/>
      <w:b/>
      <w:bCs/>
      <w:sz w:val="32"/>
      <w:szCs w:val="32"/>
      <w:lang w:eastAsia="th-TH"/>
    </w:rPr>
  </w:style>
  <w:style w:type="character" w:customStyle="1" w:styleId="30">
    <w:name w:val="หัวเรื่อง 3 อักขระ"/>
    <w:basedOn w:val="a0"/>
    <w:link w:val="3"/>
    <w:rsid w:val="00680B50"/>
    <w:rPr>
      <w:rFonts w:ascii="Arial" w:eastAsia="Cordia New" w:hAnsi="Arial" w:cs="Angsana New"/>
      <w:b/>
      <w:bCs/>
      <w:sz w:val="26"/>
      <w:szCs w:val="26"/>
      <w:lang w:eastAsia="th-TH"/>
    </w:rPr>
  </w:style>
  <w:style w:type="paragraph" w:customStyle="1" w:styleId="a3">
    <w:rsid w:val="00680B50"/>
  </w:style>
  <w:style w:type="paragraph" w:styleId="a4">
    <w:name w:val="Body Text"/>
    <w:basedOn w:val="a"/>
    <w:link w:val="a5"/>
    <w:rsid w:val="00680B50"/>
    <w:pPr>
      <w:jc w:val="both"/>
    </w:pPr>
    <w:rPr>
      <w:rFonts w:ascii="Angsana New" w:hAnsi="Angsana New" w:cs="Angsana New"/>
    </w:rPr>
  </w:style>
  <w:style w:type="character" w:customStyle="1" w:styleId="a5">
    <w:name w:val="เนื้อความ อักขระ"/>
    <w:basedOn w:val="a0"/>
    <w:link w:val="a4"/>
    <w:rsid w:val="00680B50"/>
    <w:rPr>
      <w:rFonts w:ascii="Angsana New" w:eastAsia="Cordia New" w:hAnsi="Angsana New" w:cs="Angsana New"/>
      <w:sz w:val="28"/>
      <w:lang w:eastAsia="th-TH"/>
    </w:rPr>
  </w:style>
  <w:style w:type="paragraph" w:styleId="a6">
    <w:name w:val="No Spacing"/>
    <w:uiPriority w:val="1"/>
    <w:qFormat/>
    <w:rsid w:val="00680B50"/>
    <w:pPr>
      <w:spacing w:after="0" w:line="240" w:lineRule="auto"/>
    </w:pPr>
    <w:rPr>
      <w:rFonts w:ascii="Cordia New" w:eastAsia="Cordia New" w:hAnsi="Cordia New" w:cs="Angsana New"/>
      <w:sz w:val="28"/>
      <w:szCs w:val="35"/>
      <w:lang w:eastAsia="zh-CN"/>
    </w:rPr>
  </w:style>
  <w:style w:type="character" w:styleId="a7">
    <w:name w:val="Hyperlink"/>
    <w:basedOn w:val="a0"/>
    <w:uiPriority w:val="99"/>
    <w:semiHidden/>
    <w:unhideWhenUsed/>
    <w:rsid w:val="00680B50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A5668"/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6A5668"/>
    <w:rPr>
      <w:rFonts w:ascii="Leelawadee" w:eastAsia="Cordia New" w:hAnsi="Leelawadee" w:cs="Angsana New"/>
      <w:sz w:val="18"/>
      <w:szCs w:val="22"/>
      <w:lang w:eastAsia="th-TH"/>
    </w:rPr>
  </w:style>
  <w:style w:type="paragraph" w:styleId="aa">
    <w:name w:val="List Paragraph"/>
    <w:basedOn w:val="a"/>
    <w:uiPriority w:val="34"/>
    <w:qFormat/>
    <w:rsid w:val="00E366A7"/>
    <w:pPr>
      <w:ind w:left="720"/>
      <w:contextualSpacing/>
    </w:pPr>
    <w:rPr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ratdla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procurement.go.th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WINDOWS XP</cp:lastModifiedBy>
  <cp:revision>2</cp:revision>
  <cp:lastPrinted>2017-08-03T02:03:00Z</cp:lastPrinted>
  <dcterms:created xsi:type="dcterms:W3CDTF">2017-08-03T07:51:00Z</dcterms:created>
  <dcterms:modified xsi:type="dcterms:W3CDTF">2017-08-03T07:51:00Z</dcterms:modified>
</cp:coreProperties>
</file>